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B9ECCD7"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316AD0">
                                  <w:rPr>
                                    <w:rFonts w:cs="Arial"/>
                                    <w:b/>
                                    <w:color w:val="auto"/>
                                    <w:sz w:val="40"/>
                                    <w:szCs w:val="56"/>
                                    <w:lang w:val="ka-GE"/>
                                  </w:rPr>
                                  <w:t>ქუთაისში 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4B9ECCD7"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316AD0">
                            <w:rPr>
                              <w:rFonts w:cs="Arial"/>
                              <w:b/>
                              <w:color w:val="auto"/>
                              <w:sz w:val="40"/>
                              <w:szCs w:val="56"/>
                              <w:lang w:val="ka-GE"/>
                            </w:rPr>
                            <w:t>ქუთაისში ბანკის სალომბარდე ფილიალის</w:t>
                          </w:r>
                          <w:bookmarkStart w:id="1" w:name="_GoBack"/>
                          <w:bookmarkEnd w:id="1"/>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6B601492" w:rsidR="00AF13F2" w:rsidRDefault="008E1CA5" w:rsidP="007571BF">
                                      <w:pPr>
                                        <w:rPr>
                                          <w:color w:val="auto"/>
                                        </w:rPr>
                                      </w:pPr>
                                      <w:r>
                                        <w:rPr>
                                          <w:color w:val="auto"/>
                                        </w:rPr>
                                        <w:t>5</w:t>
                                      </w:r>
                                      <w:r w:rsidR="00D40C92">
                                        <w:rPr>
                                          <w:color w:val="auto"/>
                                          <w:lang w:val="ka-GE"/>
                                        </w:rPr>
                                        <w:t xml:space="preserve"> </w:t>
                                      </w:r>
                                      <w:r>
                                        <w:rPr>
                                          <w:color w:val="auto"/>
                                          <w:lang w:val="ka-GE"/>
                                        </w:rPr>
                                        <w:t xml:space="preserve">სექტემბერი </w:t>
                                      </w:r>
                                      <w:r w:rsidR="0039376A">
                                        <w:rPr>
                                          <w:color w:val="auto"/>
                                          <w:lang w:val="ka-GE"/>
                                        </w:rPr>
                                        <w:t>2024</w:t>
                                      </w:r>
                                    </w:p>
                                    <w:p w14:paraId="5273460A" w14:textId="01E409F4" w:rsidR="00D40C92" w:rsidRPr="0039376A" w:rsidRDefault="008E1CA5" w:rsidP="00D20C31">
                                      <w:pPr>
                                        <w:rPr>
                                          <w:color w:val="auto"/>
                                        </w:rPr>
                                      </w:pPr>
                                      <w:r>
                                        <w:rPr>
                                          <w:color w:val="auto"/>
                                          <w:lang w:val="ka-GE"/>
                                        </w:rPr>
                                        <w:t>13 სექტემბერი  (17</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317AD8"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6B601492" w:rsidR="00AF13F2" w:rsidRDefault="008E1CA5" w:rsidP="007571BF">
                                <w:pPr>
                                  <w:rPr>
                                    <w:color w:val="auto"/>
                                  </w:rPr>
                                </w:pPr>
                                <w:r>
                                  <w:rPr>
                                    <w:color w:val="auto"/>
                                  </w:rPr>
                                  <w:t>5</w:t>
                                </w:r>
                                <w:r w:rsidR="00D40C92">
                                  <w:rPr>
                                    <w:color w:val="auto"/>
                                    <w:lang w:val="ka-GE"/>
                                  </w:rPr>
                                  <w:t xml:space="preserve"> </w:t>
                                </w:r>
                                <w:r>
                                  <w:rPr>
                                    <w:color w:val="auto"/>
                                    <w:lang w:val="ka-GE"/>
                                  </w:rPr>
                                  <w:t xml:space="preserve">სექტემბერი </w:t>
                                </w:r>
                                <w:r w:rsidR="0039376A">
                                  <w:rPr>
                                    <w:color w:val="auto"/>
                                    <w:lang w:val="ka-GE"/>
                                  </w:rPr>
                                  <w:t>2024</w:t>
                                </w:r>
                              </w:p>
                              <w:p w14:paraId="5273460A" w14:textId="01E409F4" w:rsidR="00D40C92" w:rsidRPr="0039376A" w:rsidRDefault="008E1CA5" w:rsidP="00D20C31">
                                <w:pPr>
                                  <w:rPr>
                                    <w:color w:val="auto"/>
                                  </w:rPr>
                                </w:pPr>
                                <w:r>
                                  <w:rPr>
                                    <w:color w:val="auto"/>
                                    <w:lang w:val="ka-GE"/>
                                  </w:rPr>
                                  <w:t>13 სექტემბერი  (17</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317AD8"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bookmarkStart w:id="0" w:name="_GoBack" w:displacedByCustomXml="next"/>
        <w:bookmarkEnd w:id="0" w:displacedByCustomXml="next"/>
      </w:sdtContent>
    </w:sdt>
    <w:p w14:paraId="09B0AEA0" w14:textId="77777777" w:rsidR="00C417EF" w:rsidRPr="00AF4A50" w:rsidRDefault="00C417EF" w:rsidP="00C417EF">
      <w:pPr>
        <w:rPr>
          <w:rFonts w:asciiTheme="minorHAnsi" w:hAnsiTheme="minorHAnsi" w:cstheme="minorHAnsi"/>
          <w:lang w:val="ka-GE" w:eastAsia="ja-JP"/>
        </w:rPr>
      </w:pPr>
      <w:bookmarkStart w:id="1" w:name="_Toc47981825"/>
      <w:bookmarkStart w:id="2" w:name="_Toc53650275"/>
      <w:bookmarkStart w:id="3" w:name="_Toc48554424"/>
      <w:bookmarkStart w:id="4" w:name="_Toc534810155"/>
      <w:bookmarkStart w:id="5" w:name="_Toc462407871"/>
    </w:p>
    <w:bookmarkEnd w:id="1"/>
    <w:bookmarkEnd w:id="2"/>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8C8D919"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7A6655">
        <w:rPr>
          <w:rFonts w:asciiTheme="minorHAnsi" w:hAnsiTheme="minorHAnsi" w:cstheme="minorHAnsi"/>
          <w:lang w:val="ka-GE"/>
        </w:rPr>
        <w:t xml:space="preserve">ქუთაისში წერეთლის </w:t>
      </w:r>
      <w:r w:rsidR="007A6655">
        <w:rPr>
          <w:rFonts w:asciiTheme="minorHAnsi" w:hAnsiTheme="minorHAnsi" w:cstheme="minorHAnsi"/>
        </w:rPr>
        <w:t xml:space="preserve">N1 </w:t>
      </w:r>
      <w:r w:rsidR="007A6655">
        <w:rPr>
          <w:rFonts w:asciiTheme="minorHAnsi" w:hAnsiTheme="minorHAnsi" w:cstheme="minorHAnsi"/>
          <w:lang w:val="ka-GE"/>
        </w:rPr>
        <w:t xml:space="preserve">ში 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3"/>
    <w:bookmarkEnd w:id="4"/>
    <w:bookmarkEnd w:id="5"/>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7858B" w14:textId="77777777" w:rsidR="00317AD8" w:rsidRDefault="00317AD8" w:rsidP="002E7950">
      <w:r>
        <w:separator/>
      </w:r>
    </w:p>
  </w:endnote>
  <w:endnote w:type="continuationSeparator" w:id="0">
    <w:p w14:paraId="1BEADC93" w14:textId="77777777" w:rsidR="00317AD8" w:rsidRDefault="00317AD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E1CA5">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E1CA5">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0DBE0" w14:textId="77777777" w:rsidR="00317AD8" w:rsidRDefault="00317AD8" w:rsidP="002E7950">
      <w:r>
        <w:separator/>
      </w:r>
    </w:p>
  </w:footnote>
  <w:footnote w:type="continuationSeparator" w:id="0">
    <w:p w14:paraId="46A66153" w14:textId="77777777" w:rsidR="00317AD8" w:rsidRDefault="00317AD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897277-433F-4BE0-9479-EBCCCE66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4</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28</cp:revision>
  <cp:lastPrinted>2019-10-17T14:03:00Z</cp:lastPrinted>
  <dcterms:created xsi:type="dcterms:W3CDTF">2024-04-04T16:02:00Z</dcterms:created>
  <dcterms:modified xsi:type="dcterms:W3CDTF">2024-09-04T20:19:00Z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